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58056E" w:rsidP="000B5BF4">
      <w:pPr>
        <w:pStyle w:val="ttulo-IEIJ"/>
        <w:jc w:val="center"/>
        <w:rPr>
          <w:sz w:val="36"/>
          <w:szCs w:val="36"/>
        </w:rPr>
      </w:pPr>
      <w:r w:rsidRPr="0058056E">
        <w:rPr>
          <w:sz w:val="36"/>
          <w:szCs w:val="36"/>
        </w:rPr>
        <w:t>semana nacional do livro e da biblioteca</w:t>
      </w:r>
    </w:p>
    <w:p w:rsidR="0058056E" w:rsidRPr="0058056E" w:rsidRDefault="0058056E" w:rsidP="0058056E">
      <w:pPr>
        <w:pStyle w:val="texto-IEIJ"/>
        <w:jc w:val="center"/>
        <w:rPr>
          <w:b/>
          <w:kern w:val="36"/>
          <w:sz w:val="32"/>
          <w:szCs w:val="32"/>
        </w:rPr>
      </w:pPr>
      <w:r w:rsidRPr="0058056E">
        <w:rPr>
          <w:b/>
          <w:kern w:val="36"/>
          <w:sz w:val="32"/>
          <w:szCs w:val="32"/>
        </w:rPr>
        <w:t xml:space="preserve">Quem conta um </w:t>
      </w:r>
      <w:proofErr w:type="gramStart"/>
      <w:r w:rsidRPr="0058056E">
        <w:rPr>
          <w:b/>
          <w:kern w:val="36"/>
          <w:sz w:val="32"/>
          <w:szCs w:val="32"/>
        </w:rPr>
        <w:t>conto...</w:t>
      </w:r>
      <w:proofErr w:type="gramEnd"/>
      <w:r w:rsidRPr="0058056E">
        <w:rPr>
          <w:b/>
          <w:kern w:val="36"/>
          <w:sz w:val="32"/>
          <w:szCs w:val="32"/>
        </w:rPr>
        <w:t>e outros contos</w:t>
      </w:r>
    </w:p>
    <w:p w:rsidR="00BA2804" w:rsidRPr="00BA2804" w:rsidRDefault="00BA2804" w:rsidP="00BA2804">
      <w:pPr>
        <w:autoSpaceDE w:val="0"/>
        <w:autoSpaceDN w:val="0"/>
        <w:adjustRightInd w:val="0"/>
        <w:jc w:val="both"/>
        <w:rPr>
          <w:rFonts w:cs="Calibri"/>
          <w:b/>
          <w:color w:val="000000"/>
          <w:lang w:eastAsia="pt-BR"/>
        </w:rPr>
      </w:pPr>
      <w:r w:rsidRPr="00BA2804">
        <w:rPr>
          <w:rFonts w:cs="Calibri"/>
          <w:b/>
          <w:color w:val="000000"/>
          <w:lang w:eastAsia="pt-BR"/>
        </w:rPr>
        <w:t xml:space="preserve">Questão </w:t>
      </w:r>
      <w:proofErr w:type="gramStart"/>
      <w:r w:rsidRPr="00BA2804">
        <w:rPr>
          <w:rFonts w:cs="Calibri"/>
          <w:b/>
          <w:color w:val="000000"/>
          <w:lang w:eastAsia="pt-BR"/>
        </w:rPr>
        <w:t>1</w:t>
      </w:r>
      <w:proofErr w:type="gramEnd"/>
    </w:p>
    <w:p w:rsidR="00BA2804" w:rsidRPr="00BA2804" w:rsidRDefault="00BA2804" w:rsidP="00BA2804">
      <w:pPr>
        <w:autoSpaceDE w:val="0"/>
        <w:autoSpaceDN w:val="0"/>
        <w:adjustRightInd w:val="0"/>
        <w:ind w:firstLine="708"/>
        <w:jc w:val="both"/>
        <w:rPr>
          <w:rFonts w:cs="Calibri"/>
          <w:color w:val="000000"/>
          <w:lang w:eastAsia="pt-BR"/>
        </w:rPr>
      </w:pPr>
      <w:r w:rsidRPr="00BA2804">
        <w:rPr>
          <w:rFonts w:cs="Calibri"/>
          <w:color w:val="000000"/>
          <w:lang w:eastAsia="pt-BR"/>
        </w:rPr>
        <w:t>Em 1989, o escritor Isaac Asimov, que se tornou mundialmente conhecido pelas suas apaixonantes obras de ficção científica, dedicou-se a um exaustivo levantamento das invenções e descobertas que tinham sido, de alguma forma, responsáveis por importantes mudanças e enriquecimento das relações humanas.</w:t>
      </w:r>
    </w:p>
    <w:p w:rsidR="00BA2804" w:rsidRPr="00BA2804" w:rsidRDefault="00BA2804" w:rsidP="00BA2804">
      <w:pPr>
        <w:autoSpaceDE w:val="0"/>
        <w:autoSpaceDN w:val="0"/>
        <w:adjustRightInd w:val="0"/>
        <w:ind w:firstLine="708"/>
        <w:jc w:val="both"/>
        <w:rPr>
          <w:rFonts w:cs="Calibri"/>
          <w:color w:val="000000"/>
          <w:lang w:eastAsia="pt-BR"/>
        </w:rPr>
      </w:pPr>
      <w:r w:rsidRPr="00BA2804">
        <w:rPr>
          <w:rFonts w:cs="Calibri"/>
          <w:color w:val="000000"/>
          <w:lang w:eastAsia="pt-BR"/>
        </w:rPr>
        <w:t xml:space="preserve">De 20.000 </w:t>
      </w:r>
      <w:proofErr w:type="spellStart"/>
      <w:proofErr w:type="gramStart"/>
      <w:r w:rsidRPr="00BA2804">
        <w:rPr>
          <w:rFonts w:cs="Calibri"/>
          <w:color w:val="000000"/>
          <w:lang w:eastAsia="pt-BR"/>
        </w:rPr>
        <w:t>a.C.</w:t>
      </w:r>
      <w:proofErr w:type="spellEnd"/>
      <w:proofErr w:type="gramEnd"/>
      <w:r w:rsidRPr="00BA2804">
        <w:rPr>
          <w:rFonts w:cs="Calibri"/>
          <w:color w:val="000000"/>
          <w:lang w:eastAsia="pt-BR"/>
        </w:rPr>
        <w:t xml:space="preserve"> ao ano zero, em vinte mil anos, Asimov conseguiu identificar cerca de setenta e sete invenções revolucionárias. A partir do ano zero até ao ano mil, em apenas mil anos, vinte quatro invenções! Mas, a aceleração não parou,</w:t>
      </w:r>
      <w:proofErr w:type="gramStart"/>
      <w:r w:rsidRPr="00BA2804">
        <w:rPr>
          <w:rFonts w:cs="Calibri"/>
          <w:color w:val="000000"/>
          <w:lang w:eastAsia="pt-BR"/>
        </w:rPr>
        <w:t xml:space="preserve">  </w:t>
      </w:r>
      <w:proofErr w:type="gramEnd"/>
      <w:r w:rsidRPr="00BA2804">
        <w:rPr>
          <w:rFonts w:cs="Calibri"/>
          <w:color w:val="000000"/>
          <w:lang w:eastAsia="pt-BR"/>
        </w:rPr>
        <w:t>e, assim, o escritor identificou quarenta invenções nos quinhentos anos seguintes, do ano 1000 a 1500; de 1500 a 1600, em cem anos, quarenta e três; de 1600 a 1700, noventa e quatro; de 1700 a 1800, cento e cinquenta; de 1800 a 1900, mais de quatrocentas e quarenta; e de 1900 a 1988, em menos de cem anos, cerca de setecentas invenções!</w:t>
      </w:r>
    </w:p>
    <w:p w:rsidR="00BA2804" w:rsidRPr="00BA2804" w:rsidRDefault="00BA2804" w:rsidP="00BA2804">
      <w:pPr>
        <w:autoSpaceDE w:val="0"/>
        <w:autoSpaceDN w:val="0"/>
        <w:adjustRightInd w:val="0"/>
        <w:ind w:firstLine="708"/>
        <w:rPr>
          <w:rFonts w:cs="Calibri"/>
          <w:color w:val="000000"/>
          <w:lang w:eastAsia="pt-BR"/>
        </w:rPr>
      </w:pPr>
      <w:r w:rsidRPr="00BA2804">
        <w:rPr>
          <w:rFonts w:cs="Calibri"/>
          <w:color w:val="000000"/>
          <w:lang w:eastAsia="pt-BR"/>
        </w:rPr>
        <w:t>Uma verdadeira explosão de invenções!</w:t>
      </w:r>
    </w:p>
    <w:p w:rsidR="00BA2804" w:rsidRPr="00BA2804" w:rsidRDefault="00BA2804" w:rsidP="00BA2804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0"/>
        <w:rPr>
          <w:rFonts w:cs="Calibri"/>
          <w:color w:val="000000"/>
          <w:lang w:eastAsia="pt-BR"/>
        </w:rPr>
      </w:pPr>
      <w:r w:rsidRPr="00BA2804">
        <w:rPr>
          <w:rFonts w:cs="Calibri"/>
          <w:color w:val="000000"/>
          <w:lang w:eastAsia="pt-BR"/>
        </w:rPr>
        <w:t xml:space="preserve">Escreva que tipo de gráfico apresentaria as informações levantadas por Isaac Asimov. </w:t>
      </w:r>
    </w:p>
    <w:p w:rsidR="00BA2804" w:rsidRPr="00BA2804" w:rsidRDefault="00BA2804" w:rsidP="00BA2804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0"/>
        <w:rPr>
          <w:rFonts w:cs="Calibri"/>
          <w:color w:val="000000"/>
          <w:lang w:eastAsia="pt-BR"/>
        </w:rPr>
      </w:pPr>
      <w:r w:rsidRPr="00BA2804">
        <w:rPr>
          <w:rFonts w:cs="Calibri"/>
          <w:color w:val="000000"/>
          <w:lang w:eastAsia="pt-BR"/>
        </w:rPr>
        <w:t xml:space="preserve">Andersen viveu entre 1805 a 1875; Lobato, entre 1882 a 1948. Em que as grandes invenções influenciaram os dois grandes nomes da literatura </w:t>
      </w:r>
      <w:proofErr w:type="spellStart"/>
      <w:r w:rsidRPr="00BA2804">
        <w:rPr>
          <w:rFonts w:cs="Calibri"/>
          <w:color w:val="000000"/>
          <w:lang w:eastAsia="pt-BR"/>
        </w:rPr>
        <w:t>infanto</w:t>
      </w:r>
      <w:proofErr w:type="spellEnd"/>
      <w:r w:rsidRPr="00BA2804">
        <w:rPr>
          <w:rFonts w:cs="Calibri"/>
          <w:color w:val="000000"/>
          <w:lang w:eastAsia="pt-BR"/>
        </w:rPr>
        <w:t>-</w:t>
      </w:r>
      <w:proofErr w:type="gramStart"/>
      <w:r w:rsidRPr="00BA2804">
        <w:rPr>
          <w:rFonts w:cs="Calibri"/>
          <w:color w:val="000000"/>
          <w:lang w:eastAsia="pt-BR"/>
        </w:rPr>
        <w:t xml:space="preserve">  </w:t>
      </w:r>
      <w:proofErr w:type="gramEnd"/>
      <w:r w:rsidRPr="00BA2804">
        <w:rPr>
          <w:rFonts w:cs="Calibri"/>
          <w:color w:val="000000"/>
          <w:lang w:eastAsia="pt-BR"/>
        </w:rPr>
        <w:t>juvenil? Justifique sua resposta.</w:t>
      </w:r>
    </w:p>
    <w:p w:rsidR="00BA2804" w:rsidRPr="006650E7" w:rsidRDefault="00BA2804" w:rsidP="00BA2804">
      <w:pPr>
        <w:autoSpaceDE w:val="0"/>
        <w:autoSpaceDN w:val="0"/>
        <w:adjustRightInd w:val="0"/>
        <w:rPr>
          <w:rFonts w:cs="Calibri"/>
          <w:b/>
          <w:color w:val="000000"/>
          <w:sz w:val="28"/>
          <w:szCs w:val="28"/>
          <w:lang w:eastAsia="pt-BR"/>
        </w:rPr>
      </w:pPr>
    </w:p>
    <w:p w:rsidR="00BA2804" w:rsidRPr="006650E7" w:rsidRDefault="00BA2804" w:rsidP="00BA2804">
      <w:pPr>
        <w:autoSpaceDE w:val="0"/>
        <w:autoSpaceDN w:val="0"/>
        <w:adjustRightInd w:val="0"/>
        <w:rPr>
          <w:rFonts w:cs="Calibri"/>
          <w:b/>
          <w:color w:val="000000"/>
          <w:sz w:val="28"/>
          <w:szCs w:val="28"/>
          <w:lang w:eastAsia="pt-BR"/>
        </w:rPr>
      </w:pPr>
      <w:r>
        <w:rPr>
          <w:b/>
          <w:noProof/>
          <w:lang w:eastAsia="pt-BR" w:bidi="ar-SA"/>
        </w:rPr>
        <w:drawing>
          <wp:anchor distT="19050" distB="19050" distL="95250" distR="95250" simplePos="0" relativeHeight="251661312" behindDoc="0" locked="0" layoutInCell="1" allowOverlap="0">
            <wp:simplePos x="0" y="0"/>
            <wp:positionH relativeFrom="column">
              <wp:posOffset>4989830</wp:posOffset>
            </wp:positionH>
            <wp:positionV relativeFrom="line">
              <wp:posOffset>222250</wp:posOffset>
            </wp:positionV>
            <wp:extent cx="1289050" cy="1434465"/>
            <wp:effectExtent l="19050" t="0" r="0" b="0"/>
            <wp:wrapSquare wrapText="bothSides"/>
            <wp:docPr id="3" name="Imagem 3" descr="Pedrinho - Ilustração de Manoel Victor Fi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drinho - Ilustração de Manoel Victor Filh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0EF" w:rsidRPr="003010EF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45pt;margin-top:2.05pt;width:48.8pt;height:85.65pt;z-index:251660288;mso-position-horizontal-relative:text;mso-position-vertical-relative:text" stroked="f">
            <v:textbox>
              <w:txbxContent>
                <w:p w:rsidR="00BA2804" w:rsidRPr="000B34CB" w:rsidRDefault="00BA2804" w:rsidP="00BA2804">
                  <w:pPr>
                    <w:autoSpaceDE w:val="0"/>
                    <w:autoSpaceDN w:val="0"/>
                    <w:adjustRightInd w:val="0"/>
                    <w:rPr>
                      <w:rFonts w:ascii="Algerian" w:hAnsi="Algerian" w:cs="Calibri"/>
                      <w:color w:val="000000"/>
                      <w:sz w:val="144"/>
                      <w:szCs w:val="144"/>
                    </w:rPr>
                  </w:pPr>
                  <w:r w:rsidRPr="000B34CB">
                    <w:rPr>
                      <w:rFonts w:ascii="Algerian" w:hAnsi="Algerian" w:cs="Calibri"/>
                      <w:color w:val="000000"/>
                      <w:sz w:val="144"/>
                      <w:szCs w:val="144"/>
                      <w:lang w:eastAsia="pt-BR"/>
                    </w:rPr>
                    <w:t>E</w:t>
                  </w:r>
                </w:p>
              </w:txbxContent>
            </v:textbox>
            <w10:wrap type="square"/>
          </v:shape>
        </w:pict>
      </w:r>
      <w:r w:rsidRPr="006650E7">
        <w:rPr>
          <w:rFonts w:cs="Calibri"/>
          <w:b/>
          <w:color w:val="000000"/>
          <w:sz w:val="28"/>
          <w:szCs w:val="28"/>
          <w:lang w:eastAsia="pt-BR"/>
        </w:rPr>
        <w:t xml:space="preserve">Questão </w:t>
      </w:r>
      <w:proofErr w:type="gramStart"/>
      <w:r w:rsidRPr="006650E7">
        <w:rPr>
          <w:rFonts w:cs="Calibri"/>
          <w:b/>
          <w:color w:val="000000"/>
          <w:sz w:val="28"/>
          <w:szCs w:val="28"/>
          <w:lang w:eastAsia="pt-BR"/>
        </w:rPr>
        <w:t>2</w:t>
      </w:r>
      <w:proofErr w:type="gramEnd"/>
    </w:p>
    <w:p w:rsidR="00BA2804" w:rsidRPr="000B34CB" w:rsidRDefault="00BA2804" w:rsidP="00BA2804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pt-BR"/>
        </w:rPr>
      </w:pPr>
      <w:r w:rsidRPr="000B34CB">
        <w:rPr>
          <w:rFonts w:ascii="Times New Roman" w:hAnsi="Times New Roman"/>
          <w:color w:val="000000"/>
          <w:sz w:val="28"/>
          <w:szCs w:val="28"/>
          <w:lang w:eastAsia="pt-BR"/>
        </w:rPr>
        <w:t>O MÊS DE ABRIL</w:t>
      </w:r>
    </w:p>
    <w:p w:rsidR="00BA2804" w:rsidRDefault="00BA2804" w:rsidP="00BA28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color w:val="000000"/>
          <w:lang w:eastAsia="pt-BR"/>
        </w:rPr>
      </w:pPr>
      <w:proofErr w:type="spellStart"/>
      <w:proofErr w:type="gramStart"/>
      <w:r w:rsidRPr="000B34CB">
        <w:rPr>
          <w:rFonts w:ascii="Times New Roman" w:hAnsi="Times New Roman"/>
          <w:color w:val="000000"/>
          <w:lang w:eastAsia="pt-BR"/>
        </w:rPr>
        <w:t>ra</w:t>
      </w:r>
      <w:proofErr w:type="spellEnd"/>
      <w:proofErr w:type="gramEnd"/>
      <w:r w:rsidRPr="000B34CB">
        <w:rPr>
          <w:rFonts w:ascii="Times New Roman" w:hAnsi="Times New Roman"/>
          <w:color w:val="000000"/>
          <w:lang w:eastAsia="pt-BR"/>
        </w:rPr>
        <w:t xml:space="preserve"> em abril</w:t>
      </w:r>
      <w:r>
        <w:rPr>
          <w:rFonts w:ascii="Times New Roman" w:hAnsi="Times New Roman"/>
          <w:color w:val="000000"/>
          <w:lang w:eastAsia="pt-BR"/>
        </w:rPr>
        <w:t xml:space="preserve">, o mês do dia de anos de Pedrinho e por todos considerado o melhor mês do ano. Por quê? Porque não é frio nem quente e não é mês das águas nem de seca – tudo na conta certa! E por causa disso inventaram lá no Sítio do </w:t>
      </w:r>
      <w:proofErr w:type="spellStart"/>
      <w:r>
        <w:rPr>
          <w:rFonts w:ascii="Times New Roman" w:hAnsi="Times New Roman"/>
          <w:color w:val="000000"/>
          <w:lang w:eastAsia="pt-BR"/>
        </w:rPr>
        <w:t>Picapau</w:t>
      </w:r>
      <w:proofErr w:type="spellEnd"/>
      <w:r>
        <w:rPr>
          <w:rFonts w:ascii="Times New Roman" w:hAnsi="Times New Roman"/>
          <w:color w:val="000000"/>
          <w:lang w:eastAsia="pt-BR"/>
        </w:rPr>
        <w:t xml:space="preserve"> Amarelo uma grande novidade: as </w:t>
      </w:r>
      <w:proofErr w:type="spellStart"/>
      <w:r>
        <w:rPr>
          <w:rFonts w:ascii="Times New Roman" w:hAnsi="Times New Roman"/>
          <w:color w:val="000000"/>
          <w:lang w:eastAsia="pt-BR"/>
        </w:rPr>
        <w:t>férias-de-lagarto</w:t>
      </w:r>
      <w:proofErr w:type="spellEnd"/>
      <w:r>
        <w:rPr>
          <w:rFonts w:ascii="Times New Roman" w:hAnsi="Times New Roman"/>
          <w:color w:val="000000"/>
          <w:lang w:eastAsia="pt-BR"/>
        </w:rPr>
        <w:t>. (em Viagem ao Céu)</w:t>
      </w:r>
    </w:p>
    <w:p w:rsidR="00BA2804" w:rsidRDefault="00BA2804" w:rsidP="00BA2804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line="312" w:lineRule="auto"/>
        <w:rPr>
          <w:rFonts w:ascii="Times New Roman" w:hAnsi="Times New Roman"/>
          <w:color w:val="000000"/>
          <w:lang w:eastAsia="pt-BR"/>
        </w:rPr>
      </w:pPr>
      <w:r>
        <w:rPr>
          <w:rFonts w:ascii="Times New Roman" w:hAnsi="Times New Roman"/>
          <w:color w:val="000000"/>
          <w:lang w:eastAsia="pt-BR"/>
        </w:rPr>
        <w:t xml:space="preserve">Em que estação do ano se </w:t>
      </w:r>
      <w:proofErr w:type="gramStart"/>
      <w:r>
        <w:rPr>
          <w:rFonts w:ascii="Times New Roman" w:hAnsi="Times New Roman"/>
          <w:color w:val="000000"/>
          <w:lang w:eastAsia="pt-BR"/>
        </w:rPr>
        <w:t>encontravam</w:t>
      </w:r>
      <w:proofErr w:type="gramEnd"/>
      <w:r>
        <w:rPr>
          <w:rFonts w:ascii="Times New Roman" w:hAnsi="Times New Roman"/>
          <w:color w:val="000000"/>
          <w:lang w:eastAsia="pt-BR"/>
        </w:rPr>
        <w:t xml:space="preserve"> os personagens?</w:t>
      </w:r>
    </w:p>
    <w:p w:rsidR="00BA2804" w:rsidRDefault="00BA2804" w:rsidP="00BA2804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line="312" w:lineRule="auto"/>
        <w:rPr>
          <w:rFonts w:ascii="Times New Roman" w:hAnsi="Times New Roman"/>
          <w:color w:val="000000"/>
          <w:lang w:eastAsia="pt-BR"/>
        </w:rPr>
      </w:pPr>
      <w:r>
        <w:rPr>
          <w:rFonts w:ascii="Times New Roman" w:hAnsi="Times New Roman"/>
          <w:color w:val="000000"/>
          <w:lang w:eastAsia="pt-BR"/>
        </w:rPr>
        <w:t>Explique o que determinam as estações do ano.</w:t>
      </w:r>
      <w:r w:rsidRPr="000B34CB">
        <w:rPr>
          <w:noProof/>
        </w:rPr>
        <w:t xml:space="preserve"> </w:t>
      </w:r>
    </w:p>
    <w:p w:rsidR="00BA2804" w:rsidRDefault="00BA2804" w:rsidP="00BA2804">
      <w:pPr>
        <w:autoSpaceDE w:val="0"/>
        <w:autoSpaceDN w:val="0"/>
        <w:adjustRightInd w:val="0"/>
        <w:spacing w:line="312" w:lineRule="auto"/>
        <w:ind w:left="360"/>
        <w:rPr>
          <w:rFonts w:ascii="Times New Roman" w:hAnsi="Times New Roman"/>
          <w:color w:val="000000"/>
          <w:lang w:eastAsia="pt-BR"/>
        </w:rPr>
      </w:pPr>
    </w:p>
    <w:p w:rsidR="00BA2804" w:rsidRPr="000B34CB" w:rsidRDefault="00BA2804" w:rsidP="00BA2804">
      <w:pPr>
        <w:autoSpaceDE w:val="0"/>
        <w:autoSpaceDN w:val="0"/>
        <w:adjustRightInd w:val="0"/>
        <w:spacing w:line="312" w:lineRule="auto"/>
        <w:ind w:left="360"/>
        <w:rPr>
          <w:rFonts w:ascii="Times New Roman" w:hAnsi="Times New Roman"/>
          <w:color w:val="000000"/>
          <w:lang w:eastAsia="pt-BR"/>
        </w:rPr>
      </w:pPr>
    </w:p>
    <w:p w:rsidR="00BA2804" w:rsidRPr="000B34CB" w:rsidRDefault="00BA2804" w:rsidP="00BA2804">
      <w:pPr>
        <w:pStyle w:val="maius"/>
        <w:spacing w:before="0" w:beforeAutospacing="0" w:after="0" w:afterAutospacing="0" w:line="312" w:lineRule="auto"/>
        <w:jc w:val="both"/>
        <w:rPr>
          <w:rFonts w:ascii="Arial" w:hAnsi="Arial" w:cs="Arial"/>
          <w:b/>
        </w:rPr>
      </w:pPr>
      <w:r w:rsidRPr="000B34CB">
        <w:rPr>
          <w:rFonts w:ascii="Arial" w:hAnsi="Arial" w:cs="Arial"/>
          <w:b/>
        </w:rPr>
        <w:lastRenderedPageBreak/>
        <w:t xml:space="preserve">Questão </w:t>
      </w:r>
      <w:proofErr w:type="gramStart"/>
      <w:r w:rsidRPr="000B34CB">
        <w:rPr>
          <w:rFonts w:ascii="Arial" w:hAnsi="Arial" w:cs="Arial"/>
          <w:b/>
        </w:rPr>
        <w:t>3</w:t>
      </w:r>
      <w:proofErr w:type="gramEnd"/>
    </w:p>
    <w:p w:rsidR="00BA2804" w:rsidRDefault="00BA2804" w:rsidP="00BA2804">
      <w:pPr>
        <w:pStyle w:val="maius"/>
        <w:spacing w:before="0" w:beforeAutospacing="0" w:after="0" w:afterAutospacing="0" w:line="312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549265" cy="3389630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65" cy="338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804" w:rsidRDefault="00BA2804" w:rsidP="00BA2804">
      <w:pPr>
        <w:pStyle w:val="maius"/>
        <w:spacing w:before="0" w:beforeAutospacing="0" w:after="0" w:afterAutospacing="0" w:line="312" w:lineRule="auto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Em,</w:t>
      </w:r>
      <w:proofErr w:type="gramEnd"/>
      <w:r>
        <w:rPr>
          <w:rFonts w:ascii="Arial" w:hAnsi="Arial" w:cs="Arial"/>
        </w:rPr>
        <w:t xml:space="preserve"> Aritmética da Emília</w:t>
      </w:r>
    </w:p>
    <w:p w:rsidR="00BA2804" w:rsidRDefault="00BA2804" w:rsidP="00BA2804">
      <w:pPr>
        <w:pStyle w:val="maius"/>
        <w:spacing w:before="0" w:beforeAutospacing="0" w:after="0" w:afterAutospacing="0" w:line="312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Dona Benta não se conformou com a frase dita por Emília. Explique, sintaticamente, qual foi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preocupação de Dona Benta ao questioná-la: “Mas achou que coisa, Emília?”.</w:t>
      </w:r>
    </w:p>
    <w:p w:rsidR="00BA2804" w:rsidRDefault="00BA2804" w:rsidP="00BA2804">
      <w:pPr>
        <w:pStyle w:val="maius"/>
        <w:spacing w:before="0" w:beforeAutospacing="0" w:after="0" w:afterAutospacing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“...</w:t>
      </w:r>
      <w:proofErr w:type="gramEnd"/>
      <w:r>
        <w:rPr>
          <w:rFonts w:ascii="Arial" w:hAnsi="Arial" w:cs="Arial"/>
        </w:rPr>
        <w:t xml:space="preserve"> </w:t>
      </w:r>
    </w:p>
    <w:p w:rsidR="00BA2804" w:rsidRDefault="00BA2804" w:rsidP="00BA2804">
      <w:pPr>
        <w:pStyle w:val="maius"/>
        <w:spacing w:before="0" w:beforeAutospacing="0" w:after="0" w:afterAutospacing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Achei uma linda terra que ainda não visitamos: o País da Matemática!</w:t>
      </w:r>
      <w:proofErr w:type="gramStart"/>
      <w:r>
        <w:rPr>
          <w:rFonts w:ascii="Arial" w:hAnsi="Arial" w:cs="Arial"/>
        </w:rPr>
        <w:t>”</w:t>
      </w:r>
    </w:p>
    <w:p w:rsidR="00BA2804" w:rsidRDefault="00BA2804" w:rsidP="00BA2804">
      <w:pPr>
        <w:pStyle w:val="maius"/>
        <w:spacing w:before="0" w:beforeAutospacing="0" w:after="0" w:afterAutospacing="0" w:line="312" w:lineRule="auto"/>
        <w:jc w:val="both"/>
        <w:rPr>
          <w:rFonts w:ascii="Arial" w:hAnsi="Arial" w:cs="Arial"/>
        </w:rPr>
      </w:pPr>
      <w:proofErr w:type="gramEnd"/>
      <w:r>
        <w:rPr>
          <w:rFonts w:ascii="Arial" w:hAnsi="Arial" w:cs="Arial"/>
        </w:rPr>
        <w:tab/>
        <w:t>Identifique o complemento direto – objeto direto – da resposta do Visconde.</w:t>
      </w:r>
    </w:p>
    <w:p w:rsidR="00BA2804" w:rsidRDefault="00BA2804" w:rsidP="00BA2804">
      <w:pPr>
        <w:pStyle w:val="maius"/>
        <w:spacing w:before="0" w:beforeAutospacing="0" w:after="0" w:afterAutospacing="0" w:line="312" w:lineRule="auto"/>
        <w:jc w:val="both"/>
        <w:rPr>
          <w:rFonts w:ascii="Arial" w:hAnsi="Arial" w:cs="Arial"/>
        </w:rPr>
      </w:pPr>
    </w:p>
    <w:p w:rsidR="00BA2804" w:rsidRPr="006650E7" w:rsidRDefault="00BA2804" w:rsidP="00BA2804">
      <w:pPr>
        <w:pStyle w:val="maius"/>
        <w:spacing w:before="0" w:beforeAutospacing="0" w:after="0" w:afterAutospacing="0" w:line="312" w:lineRule="auto"/>
        <w:jc w:val="both"/>
        <w:rPr>
          <w:rFonts w:ascii="Arial" w:hAnsi="Arial" w:cs="Arial"/>
          <w:b/>
        </w:rPr>
      </w:pPr>
      <w:r w:rsidRPr="006650E7">
        <w:rPr>
          <w:rFonts w:ascii="Arial" w:hAnsi="Arial" w:cs="Arial"/>
          <w:b/>
        </w:rPr>
        <w:t xml:space="preserve">Questão </w:t>
      </w:r>
      <w:proofErr w:type="gramStart"/>
      <w:r w:rsidRPr="006650E7">
        <w:rPr>
          <w:rFonts w:ascii="Arial" w:hAnsi="Arial" w:cs="Arial"/>
          <w:b/>
        </w:rPr>
        <w:t>4</w:t>
      </w:r>
      <w:proofErr w:type="gramEnd"/>
    </w:p>
    <w:p w:rsidR="00BA2804" w:rsidRDefault="00BA2804" w:rsidP="00BA2804">
      <w:pPr>
        <w:pStyle w:val="maius"/>
        <w:spacing w:before="0" w:beforeAutospacing="0" w:after="0" w:afterAutospacing="0" w:line="312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54650" cy="3342005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33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804" w:rsidRDefault="00BA2804" w:rsidP="00BA2804">
      <w:pPr>
        <w:pStyle w:val="maius"/>
        <w:spacing w:before="0" w:beforeAutospacing="0" w:after="0" w:afterAutospacing="0" w:line="312" w:lineRule="auto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Em,</w:t>
      </w:r>
      <w:proofErr w:type="gramEnd"/>
      <w:r>
        <w:rPr>
          <w:rFonts w:ascii="Arial" w:hAnsi="Arial" w:cs="Arial"/>
        </w:rPr>
        <w:t xml:space="preserve"> Matemática da Emília</w:t>
      </w:r>
    </w:p>
    <w:p w:rsidR="00BA2804" w:rsidRDefault="00BA2804" w:rsidP="00BA2804">
      <w:pPr>
        <w:pStyle w:val="maius"/>
        <w:spacing w:before="0" w:beforeAutospacing="0" w:after="0" w:afterAutospacing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Some as frações propostas pelo Visconde. Explique, passo a passo como foi realizada a soma. </w:t>
      </w:r>
    </w:p>
    <w:p w:rsidR="00BA2804" w:rsidRDefault="00BA2804" w:rsidP="00BA2804">
      <w:pPr>
        <w:pStyle w:val="maius"/>
        <w:spacing w:before="0" w:beforeAutospacing="0" w:after="0" w:afterAutospacing="0" w:line="312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603750" cy="3373755"/>
            <wp:effectExtent l="19050" t="0" r="635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337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804" w:rsidRPr="006650E7" w:rsidRDefault="00BA2804" w:rsidP="00BA2804">
      <w:pPr>
        <w:pStyle w:val="maius"/>
        <w:spacing w:before="0" w:beforeAutospacing="0" w:after="0" w:afterAutospacing="0" w:line="312" w:lineRule="auto"/>
        <w:jc w:val="both"/>
        <w:rPr>
          <w:rFonts w:ascii="Arial" w:hAnsi="Arial" w:cs="Arial"/>
          <w:b/>
        </w:rPr>
      </w:pPr>
      <w:r w:rsidRPr="006650E7">
        <w:rPr>
          <w:rFonts w:ascii="Arial" w:hAnsi="Arial" w:cs="Arial"/>
          <w:b/>
        </w:rPr>
        <w:t xml:space="preserve">Questão </w:t>
      </w:r>
      <w:proofErr w:type="gramStart"/>
      <w:r w:rsidRPr="006650E7">
        <w:rPr>
          <w:rFonts w:ascii="Arial" w:hAnsi="Arial" w:cs="Arial"/>
          <w:b/>
        </w:rPr>
        <w:t>5</w:t>
      </w:r>
      <w:proofErr w:type="gramEnd"/>
    </w:p>
    <w:p w:rsidR="00BA2804" w:rsidRDefault="00BA2804" w:rsidP="00BA2804">
      <w:pPr>
        <w:pStyle w:val="maius"/>
        <w:spacing w:before="0" w:beforeAutospacing="0" w:after="0" w:afterAutospacing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“Dona Benta mudou de posição a luneta e disse:</w:t>
      </w:r>
    </w:p>
    <w:p w:rsidR="00BA2804" w:rsidRDefault="00BA2804" w:rsidP="00BA2804">
      <w:pPr>
        <w:pStyle w:val="maius"/>
        <w:spacing w:before="0" w:beforeAutospacing="0" w:after="0" w:afterAutospacing="0" w:line="312" w:lineRule="auto"/>
        <w:jc w:val="both"/>
        <w:rPr>
          <w:rFonts w:ascii="Arial" w:hAnsi="Arial" w:cs="Arial"/>
        </w:rPr>
      </w:pPr>
      <w:proofErr w:type="gramEnd"/>
      <w:r>
        <w:rPr>
          <w:rFonts w:ascii="Arial" w:hAnsi="Arial" w:cs="Arial"/>
        </w:rPr>
        <w:tab/>
        <w:t xml:space="preserve">- Lá a Oeste da Guiana fica a Venezuela, um dos maiores produtores de petróleo do mundo, tem por capital Caracas. Em seguida, descendo para o Sul, temos as outras repúblicas da América que limitam com o Brasil. A Colômbia, que produz muito café e petróleo e tem como capital Bogotá. O Equador, que produz também café e petróleo e tem como capital Quito. O Peru, riquíssimo em prata, petróleo e outros minerais, tem sua maior riqueza no peixe, de que é o maior produtor do mundo; essa produção é quase toda transformada em farinha de peixe que serve para adubar as terras e alimentar animais; capital Lima. A Bolívia, que produz muito petróleo e estanho e cuja capital é La Paz. </w:t>
      </w:r>
      <w:proofErr w:type="gramStart"/>
      <w:r>
        <w:rPr>
          <w:rFonts w:ascii="Arial" w:hAnsi="Arial" w:cs="Arial"/>
        </w:rPr>
        <w:t>E depois temos aquela faixa de terra comprida e estreita que é o Chile.”</w:t>
      </w:r>
      <w:proofErr w:type="gramEnd"/>
    </w:p>
    <w:p w:rsidR="00BA2804" w:rsidRDefault="00BA2804" w:rsidP="00BA2804">
      <w:pPr>
        <w:pStyle w:val="maius"/>
        <w:spacing w:before="0" w:beforeAutospacing="0" w:after="0" w:afterAutospacing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Pinte</w:t>
      </w:r>
      <w:proofErr w:type="gramEnd"/>
      <w:r>
        <w:rPr>
          <w:rFonts w:ascii="Arial" w:hAnsi="Arial" w:cs="Arial"/>
        </w:rPr>
        <w:t xml:space="preserve">, no mapa anexo, os países e identifique as capitais citados no texto. Cite uma legenda de cores para identificar os países. </w:t>
      </w:r>
    </w:p>
    <w:p w:rsidR="00216376" w:rsidRDefault="00216376" w:rsidP="00BA2804">
      <w:pPr>
        <w:pStyle w:val="maius"/>
        <w:spacing w:before="0" w:beforeAutospacing="0" w:after="0" w:afterAutospacing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Escreva um título para o mapa. </w:t>
      </w:r>
    </w:p>
    <w:p w:rsidR="00216376" w:rsidRDefault="00216376" w:rsidP="00BA2804">
      <w:pPr>
        <w:pStyle w:val="maius"/>
        <w:spacing w:before="0" w:beforeAutospacing="0" w:after="0" w:afterAutospacing="0" w:line="312" w:lineRule="auto"/>
        <w:jc w:val="both"/>
        <w:rPr>
          <w:rFonts w:ascii="Arial" w:hAnsi="Arial" w:cs="Arial"/>
        </w:rPr>
      </w:pPr>
    </w:p>
    <w:p w:rsidR="00216376" w:rsidRDefault="00216376" w:rsidP="00BA2804">
      <w:pPr>
        <w:pStyle w:val="maius"/>
        <w:spacing w:before="0" w:beforeAutospacing="0" w:after="0" w:afterAutospacing="0" w:line="312" w:lineRule="auto"/>
        <w:jc w:val="both"/>
        <w:rPr>
          <w:rFonts w:ascii="Arial" w:hAnsi="Arial" w:cs="Arial"/>
        </w:rPr>
      </w:pPr>
    </w:p>
    <w:p w:rsidR="00216376" w:rsidRDefault="00216376" w:rsidP="00BA2804">
      <w:pPr>
        <w:pStyle w:val="maius"/>
        <w:spacing w:before="0" w:beforeAutospacing="0" w:after="0" w:afterAutospacing="0" w:line="312" w:lineRule="auto"/>
        <w:jc w:val="both"/>
        <w:rPr>
          <w:rFonts w:ascii="Arial" w:hAnsi="Arial" w:cs="Arial"/>
        </w:rPr>
      </w:pPr>
    </w:p>
    <w:p w:rsidR="00216376" w:rsidRDefault="00216376" w:rsidP="00BA2804">
      <w:pPr>
        <w:pStyle w:val="maius"/>
        <w:spacing w:before="0" w:beforeAutospacing="0" w:after="0" w:afterAutospacing="0" w:line="312" w:lineRule="auto"/>
        <w:jc w:val="both"/>
        <w:rPr>
          <w:rFonts w:ascii="Arial" w:hAnsi="Arial" w:cs="Arial"/>
        </w:rPr>
      </w:pPr>
    </w:p>
    <w:p w:rsidR="00216376" w:rsidRDefault="00216376" w:rsidP="00BA2804">
      <w:pPr>
        <w:pStyle w:val="maius"/>
        <w:spacing w:before="0" w:beforeAutospacing="0" w:after="0" w:afterAutospacing="0" w:line="312" w:lineRule="auto"/>
        <w:jc w:val="both"/>
        <w:rPr>
          <w:rFonts w:ascii="Arial" w:hAnsi="Arial" w:cs="Arial"/>
        </w:rPr>
      </w:pPr>
    </w:p>
    <w:p w:rsidR="00216376" w:rsidRDefault="00216376" w:rsidP="00BA2804">
      <w:pPr>
        <w:pStyle w:val="maius"/>
        <w:spacing w:before="0" w:beforeAutospacing="0" w:after="0" w:afterAutospacing="0" w:line="312" w:lineRule="auto"/>
        <w:jc w:val="both"/>
        <w:rPr>
          <w:rFonts w:ascii="Arial" w:hAnsi="Arial" w:cs="Arial"/>
        </w:rPr>
      </w:pPr>
    </w:p>
    <w:p w:rsidR="00216376" w:rsidRDefault="00216376" w:rsidP="00BA2804">
      <w:pPr>
        <w:pStyle w:val="maius"/>
        <w:spacing w:before="0" w:beforeAutospacing="0" w:after="0" w:afterAutospacing="0" w:line="312" w:lineRule="auto"/>
        <w:jc w:val="both"/>
        <w:rPr>
          <w:rFonts w:ascii="Arial" w:hAnsi="Arial" w:cs="Arial"/>
        </w:rPr>
      </w:pPr>
    </w:p>
    <w:p w:rsidR="00216376" w:rsidRDefault="00216376" w:rsidP="00BA2804">
      <w:pPr>
        <w:pStyle w:val="maius"/>
        <w:spacing w:before="0" w:beforeAutospacing="0" w:after="0" w:afterAutospacing="0" w:line="312" w:lineRule="auto"/>
        <w:jc w:val="both"/>
        <w:rPr>
          <w:rFonts w:ascii="Arial" w:hAnsi="Arial" w:cs="Arial"/>
        </w:rPr>
      </w:pPr>
    </w:p>
    <w:p w:rsidR="00216376" w:rsidRDefault="00216376" w:rsidP="00BA2804">
      <w:pPr>
        <w:pStyle w:val="maius"/>
        <w:spacing w:before="0" w:beforeAutospacing="0" w:after="0" w:afterAutospacing="0" w:line="312" w:lineRule="auto"/>
        <w:jc w:val="both"/>
        <w:rPr>
          <w:rFonts w:ascii="Arial" w:hAnsi="Arial" w:cs="Arial"/>
        </w:rPr>
      </w:pPr>
    </w:p>
    <w:p w:rsidR="00BA2804" w:rsidRDefault="00BA2804" w:rsidP="00BA2804">
      <w:pPr>
        <w:pStyle w:val="maius"/>
        <w:spacing w:before="0" w:beforeAutospacing="0" w:after="0" w:afterAutospacing="0" w:line="312" w:lineRule="auto"/>
        <w:jc w:val="both"/>
        <w:rPr>
          <w:rFonts w:ascii="Arial" w:hAnsi="Arial" w:cs="Arial"/>
        </w:rPr>
      </w:pPr>
    </w:p>
    <w:p w:rsidR="00BA2804" w:rsidRDefault="00BA2804" w:rsidP="00650C14">
      <w:pPr>
        <w:spacing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pt-BR"/>
        </w:rPr>
      </w:pPr>
    </w:p>
    <w:p w:rsidR="00BA2804" w:rsidRDefault="00216376" w:rsidP="00650C14">
      <w:pPr>
        <w:spacing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pt-BR"/>
        </w:rPr>
      </w:pPr>
      <w:r>
        <w:rPr>
          <w:noProof/>
          <w:lang w:eastAsia="pt-BR" w:bidi="ar-SA"/>
        </w:rPr>
        <w:drawing>
          <wp:inline distT="0" distB="0" distL="0" distR="0">
            <wp:extent cx="5060950" cy="7141845"/>
            <wp:effectExtent l="19050" t="0" r="6350" b="0"/>
            <wp:docPr id="2" name="Imagem 2" descr="Página para colorir AmÃ©rica do S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ágina para colorir AmÃ©rica do Su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714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2804" w:rsidSect="00A7511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D5B" w:rsidRDefault="003C6D5B">
      <w:r>
        <w:separator/>
      </w:r>
    </w:p>
  </w:endnote>
  <w:endnote w:type="continuationSeparator" w:id="0">
    <w:p w:rsidR="003C6D5B" w:rsidRDefault="003C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804" w:rsidRDefault="00BA280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804" w:rsidRDefault="00BA280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D5B" w:rsidRDefault="003C6D5B">
      <w:r>
        <w:separator/>
      </w:r>
    </w:p>
  </w:footnote>
  <w:footnote w:type="continuationSeparator" w:id="0">
    <w:p w:rsidR="003C6D5B" w:rsidRDefault="003C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804" w:rsidRDefault="00BA280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3010EF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3010EF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2231463" r:id="rId2"/>
            </w:pict>
          </w:r>
          <w:r w:rsidR="00B36A87">
            <w:rPr>
              <w:rFonts w:asciiTheme="minorHAnsi" w:hAnsiTheme="minorHAnsi"/>
              <w:noProof/>
              <w:lang w:eastAsia="pt-BR" w:bidi="ar-SA"/>
            </w:rPr>
            <w:t>P</w:t>
          </w:r>
          <w:r w:rsidR="00C968C3">
            <w:rPr>
              <w:rFonts w:asciiTheme="minorHAnsi" w:hAnsiTheme="minorHAnsi"/>
              <w:noProof/>
              <w:lang w:eastAsia="pt-BR" w:bidi="ar-SA"/>
            </w:rPr>
            <w:t>rimavera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58056E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24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BA2804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732B4E" w:rsidP="00650C1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650C14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481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55C3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3150"/>
    <w:rsid w:val="001B463C"/>
    <w:rsid w:val="001B541A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0B7B"/>
    <w:rsid w:val="003010EF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321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C6D5B"/>
    <w:rsid w:val="003D26B1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517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B4E"/>
    <w:rsid w:val="00732D1A"/>
    <w:rsid w:val="007336CA"/>
    <w:rsid w:val="0074180A"/>
    <w:rsid w:val="007432DA"/>
    <w:rsid w:val="00746095"/>
    <w:rsid w:val="0074632B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27A"/>
    <w:rsid w:val="00A00138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1095"/>
    <w:rsid w:val="00B628BA"/>
    <w:rsid w:val="00B62C5D"/>
    <w:rsid w:val="00B641D7"/>
    <w:rsid w:val="00B6478F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36FE"/>
    <w:rsid w:val="00C3541D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C786A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829DC-5653-4E60-99D5-994FF2DB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4</Pages>
  <Words>499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2019-10-10T19:51:00Z</dcterms:created>
  <dcterms:modified xsi:type="dcterms:W3CDTF">2019-10-10T19:51:00Z</dcterms:modified>
</cp:coreProperties>
</file>